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4C8E95AA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lastRenderedPageBreak/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222A49E6" w14:textId="2D24ED48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bookmarkStart w:id="0" w:name="_Hlk82087053"/>
      <w:r w:rsidR="006849F7" w:rsidRPr="001D486B">
        <w:rPr>
          <w:rFonts w:ascii="Arial" w:hAnsi="Arial" w:cs="Arial"/>
          <w:b/>
          <w:i/>
          <w:iCs/>
          <w:sz w:val="24"/>
          <w:szCs w:val="24"/>
        </w:rPr>
        <w:t>„</w:t>
      </w:r>
      <w:r w:rsidR="001D486B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6849F7" w:rsidRPr="001D486B">
        <w:rPr>
          <w:rFonts w:ascii="Arial" w:hAnsi="Arial" w:cs="Arial"/>
          <w:i/>
          <w:iCs/>
          <w:sz w:val="24"/>
          <w:szCs w:val="24"/>
        </w:rPr>
        <w:t>”</w:t>
      </w:r>
      <w:r w:rsidR="001D486B" w:rsidRPr="001D486B">
        <w:rPr>
          <w:rFonts w:ascii="Arial" w:hAnsi="Arial" w:cs="Arial"/>
          <w:i/>
          <w:iCs/>
          <w:sz w:val="24"/>
          <w:szCs w:val="24"/>
        </w:rPr>
        <w:t xml:space="preserve"> </w:t>
      </w:r>
      <w:bookmarkEnd w:id="0"/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5B33945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21984BD2" w14:textId="2A6EB64D" w:rsidR="001D486B" w:rsidRP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 </w:t>
      </w:r>
      <w:r w:rsidRPr="001D486B">
        <w:rPr>
          <w:rFonts w:ascii="Arial" w:hAnsi="Arial" w:cs="Arial"/>
          <w:b/>
          <w:sz w:val="24"/>
          <w:szCs w:val="24"/>
          <w:lang w:eastAsia="pl-PL"/>
        </w:rPr>
        <w:t>„</w:t>
      </w:r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Stabilizacja osuwiska wraz z odbudową drogi gminnej Zalesie </w:t>
      </w:r>
      <w:r w:rsidRPr="001D486B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(293404K) w miejscowości Nowy </w:t>
      </w:r>
      <w:proofErr w:type="spellStart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>Sacz</w:t>
      </w:r>
      <w:proofErr w:type="spellEnd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 w km 0+280-0+370- opracowanie dokumentacji </w:t>
      </w:r>
      <w:proofErr w:type="spellStart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>geologiczno</w:t>
      </w:r>
      <w:proofErr w:type="spellEnd"/>
      <w:r w:rsidRPr="001D486B">
        <w:rPr>
          <w:rFonts w:ascii="Arial" w:hAnsi="Arial" w:cs="Arial"/>
          <w:b/>
          <w:bCs/>
          <w:i/>
          <w:iCs/>
          <w:sz w:val="24"/>
          <w:szCs w:val="24"/>
        </w:rPr>
        <w:t xml:space="preserve"> – inżynierskiej</w:t>
      </w:r>
      <w:r w:rsidRPr="001D486B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t>”</w:t>
      </w:r>
    </w:p>
    <w:p w14:paraId="6AA17314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4EC8C485" w14:textId="77777777" w:rsidR="001D486B" w:rsidRDefault="001D486B" w:rsidP="00CB2509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0727FEA2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46037F0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A4EB6AD" w14:textId="77777777" w:rsidR="001D486B" w:rsidRDefault="001D486B" w:rsidP="00CB2509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8C2BF12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2290688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AEC65F3" w14:textId="64BAC232" w:rsidR="001D486B" w:rsidRPr="00AC43E2" w:rsidRDefault="001D486B" w:rsidP="00CB2509">
      <w:pPr>
        <w:pStyle w:val="Akapitzlist"/>
        <w:numPr>
          <w:ilvl w:val="0"/>
          <w:numId w:val="6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płatności faktury ………… dni</w:t>
      </w:r>
    </w:p>
    <w:p w14:paraId="6BB8E362" w14:textId="77777777" w:rsidR="00AC43E2" w:rsidRP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EF82408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08B2372" w14:textId="20F401E3" w:rsidR="00AC43E2" w:rsidRPr="00AC6493" w:rsidRDefault="00AC43E2" w:rsidP="00CB2509">
      <w:pPr>
        <w:pStyle w:val="Akapitzlist"/>
        <w:widowControl w:val="0"/>
        <w:numPr>
          <w:ilvl w:val="0"/>
          <w:numId w:val="65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: </w:t>
      </w:r>
    </w:p>
    <w:p w14:paraId="74DB8C66" w14:textId="77777777" w:rsidR="00AC43E2" w:rsidRDefault="00AC43E2" w:rsidP="00AC43E2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7625F82B" w14:textId="77777777" w:rsidTr="00812446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A629E8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A26A3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2B8D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0B0FAA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64BFA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>wykonania dokumentacji 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185948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281E2014" w14:textId="77777777" w:rsidTr="00812446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AE81BC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3C35E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5ABE3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058B7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82D5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0F1ED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329522CC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1652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5334E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08B2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875B3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24296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8161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7AB8091D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64C41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C2F02F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50866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A01C46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69A6DC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33224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6E8AFA8C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A0FED40" w14:textId="77777777" w:rsidR="001D486B" w:rsidRDefault="001D486B" w:rsidP="001D48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3D9560" w14:textId="1644EC61" w:rsidR="00AC43E2" w:rsidRPr="00B51DF8" w:rsidRDefault="001D486B" w:rsidP="00AC43E2">
      <w:pPr>
        <w:pStyle w:val="western"/>
        <w:spacing w:before="0" w:line="276" w:lineRule="auto"/>
        <w:ind w:right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lang w:eastAsia="pl-PL"/>
        </w:rPr>
        <w:t xml:space="preserve">Część II </w:t>
      </w:r>
      <w:r w:rsidR="00AC43E2">
        <w:rPr>
          <w:rFonts w:ascii="Arial" w:hAnsi="Arial" w:cs="Arial"/>
          <w:b/>
          <w:lang w:eastAsia="pl-PL"/>
        </w:rPr>
        <w:t>„</w:t>
      </w:r>
      <w:r w:rsidR="00AC43E2" w:rsidRPr="00B51DF8">
        <w:rPr>
          <w:rFonts w:ascii="Arial" w:hAnsi="Arial" w:cs="Arial"/>
          <w:b/>
          <w:bCs/>
          <w:i/>
          <w:iCs/>
        </w:rPr>
        <w:t xml:space="preserve">Stabilizacja osuwiska wraz z odbudową drogi gminnej </w:t>
      </w:r>
      <w:proofErr w:type="spellStart"/>
      <w:r w:rsidR="00AC43E2" w:rsidRPr="00B51DF8">
        <w:rPr>
          <w:rFonts w:ascii="Arial" w:hAnsi="Arial" w:cs="Arial"/>
          <w:b/>
          <w:bCs/>
          <w:i/>
          <w:iCs/>
        </w:rPr>
        <w:t>Librantowskiej</w:t>
      </w:r>
      <w:proofErr w:type="spellEnd"/>
      <w:r w:rsidR="00AC43E2">
        <w:rPr>
          <w:rFonts w:ascii="Arial" w:hAnsi="Arial" w:cs="Arial"/>
          <w:b/>
          <w:bCs/>
          <w:i/>
          <w:iCs/>
        </w:rPr>
        <w:t xml:space="preserve"> </w:t>
      </w:r>
      <w:r w:rsidR="00AC43E2" w:rsidRPr="00B51DF8">
        <w:rPr>
          <w:rFonts w:ascii="Arial" w:hAnsi="Arial" w:cs="Arial"/>
          <w:b/>
          <w:bCs/>
          <w:i/>
          <w:iCs/>
        </w:rPr>
        <w:t>(293179K )w miejscowości Nowy Sącz w km 0+650-0+790 - opracowanie dokumentacji geologiczno-inżynierskiej</w:t>
      </w:r>
      <w:r w:rsidR="00AC43E2">
        <w:rPr>
          <w:rFonts w:ascii="Arial" w:hAnsi="Arial" w:cs="Arial"/>
          <w:b/>
          <w:bCs/>
          <w:i/>
          <w:iCs/>
        </w:rPr>
        <w:t>.”</w:t>
      </w:r>
    </w:p>
    <w:p w14:paraId="50D3B8E8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65698FE5" w14:textId="77777777" w:rsidR="001D486B" w:rsidRDefault="001D486B" w:rsidP="00CB250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DC22873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6789A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39D87F4" w14:textId="77777777" w:rsidR="001D486B" w:rsidRDefault="001D486B" w:rsidP="00CB2509">
      <w:pPr>
        <w:pStyle w:val="Akapitzlist"/>
        <w:numPr>
          <w:ilvl w:val="0"/>
          <w:numId w:val="6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D759DF0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438FB99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918D65A" w14:textId="6489356F" w:rsidR="001D486B" w:rsidRPr="001D486B" w:rsidRDefault="00AC43E2" w:rsidP="00CB2509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płatności faktury:……………….dni </w:t>
      </w:r>
    </w:p>
    <w:p w14:paraId="1BB9E3B0" w14:textId="77777777" w:rsidR="001D486B" w:rsidRPr="001D486B" w:rsidRDefault="001D486B" w:rsidP="001D486B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A004463" w14:textId="77777777" w:rsidR="001D486B" w:rsidRDefault="001D486B" w:rsidP="001D486B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5609354" w14:textId="20F32FF3" w:rsidR="001D486B" w:rsidRPr="00AC6493" w:rsidRDefault="001D486B" w:rsidP="00CB2509">
      <w:pPr>
        <w:pStyle w:val="Akapitzlist"/>
        <w:widowControl w:val="0"/>
        <w:numPr>
          <w:ilvl w:val="0"/>
          <w:numId w:val="70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 : </w:t>
      </w:r>
    </w:p>
    <w:p w14:paraId="2500E6CB" w14:textId="77777777" w:rsidR="001D486B" w:rsidRDefault="001D486B" w:rsidP="001D486B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67ADC6E0" w14:textId="77777777" w:rsidTr="00AC43E2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A2B517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0A07C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70B0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6DFEF9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DB9FF3" w14:textId="116BED7D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>wykonania dokumentacji 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94131B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32C96A64" w14:textId="77777777" w:rsidTr="00AC43E2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B377F0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0CEFA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EE64C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9E32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131891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A22DF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4F2A2F3C" w14:textId="77777777" w:rsidTr="00AC43E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03511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4C0773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B196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59821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E1979B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8205E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1210608E" w14:textId="77777777" w:rsidTr="00AC43E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62FE5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C43EE1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2A8E1D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9AB4D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179E4D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20CAC8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08E41643" w14:textId="77777777" w:rsidR="001D486B" w:rsidRDefault="001D486B" w:rsidP="001D48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C07342" w14:textId="77777777" w:rsidR="00AC43E2" w:rsidRPr="00AC43E2" w:rsidRDefault="001D486B" w:rsidP="00AC43E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III </w:t>
      </w:r>
      <w:r>
        <w:rPr>
          <w:rFonts w:ascii="Arial" w:hAnsi="Arial" w:cs="Arial"/>
          <w:b/>
          <w:sz w:val="24"/>
          <w:szCs w:val="24"/>
          <w:lang w:eastAsia="pl-PL"/>
        </w:rPr>
        <w:t>„</w:t>
      </w:r>
      <w:r w:rsidR="00AC43E2" w:rsidRPr="00AC43E2">
        <w:rPr>
          <w:rFonts w:ascii="Arial" w:hAnsi="Arial" w:cs="Arial"/>
          <w:b/>
          <w:bCs/>
          <w:i/>
          <w:iCs/>
          <w:sz w:val="24"/>
          <w:szCs w:val="24"/>
        </w:rPr>
        <w:t>Stabilizacja osuwiska wraz z odbudową drogi gminnej Zdrojowej  (293411K)w miejscowości Nowy Sącz w km 2+160-2+210- opracowanie dokumentacji geologiczno- inżynierskiej</w:t>
      </w:r>
    </w:p>
    <w:p w14:paraId="3136BA78" w14:textId="3C12838B" w:rsidR="001D486B" w:rsidRPr="00C36D82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</w:p>
    <w:p w14:paraId="1B9C54EE" w14:textId="77777777" w:rsidR="001D486B" w:rsidRDefault="001D486B" w:rsidP="001D486B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5772DEF0" w14:textId="77777777" w:rsidR="001D486B" w:rsidRDefault="001D486B" w:rsidP="00CB2509">
      <w:pPr>
        <w:pStyle w:val="Akapitzlist"/>
        <w:numPr>
          <w:ilvl w:val="0"/>
          <w:numId w:val="6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6CDF8B08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6E596AF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0D29D41" w14:textId="77777777" w:rsidR="001D486B" w:rsidRDefault="001D486B" w:rsidP="00CB2509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AE78CBE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00F55D3" w14:textId="77777777" w:rsidR="001D486B" w:rsidRDefault="001D486B" w:rsidP="001D486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833DA97" w14:textId="77777777" w:rsidR="00AC43E2" w:rsidRPr="001D486B" w:rsidRDefault="00AC43E2" w:rsidP="00CB2509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płatności faktury:……………….dni </w:t>
      </w:r>
    </w:p>
    <w:p w14:paraId="6855A92C" w14:textId="77777777" w:rsidR="00AC43E2" w:rsidRPr="001D486B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947E06A" w14:textId="77777777" w:rsidR="00AC43E2" w:rsidRDefault="00AC43E2" w:rsidP="00AC43E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5791DC6" w14:textId="77777777" w:rsidR="00AC43E2" w:rsidRPr="00AC6493" w:rsidRDefault="00AC43E2" w:rsidP="00CB2509">
      <w:pPr>
        <w:pStyle w:val="Akapitzlist"/>
        <w:widowControl w:val="0"/>
        <w:numPr>
          <w:ilvl w:val="0"/>
          <w:numId w:val="68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</w:t>
      </w: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geodety</w:t>
      </w: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 : </w:t>
      </w:r>
    </w:p>
    <w:p w14:paraId="6277F18B" w14:textId="77777777" w:rsidR="00AC43E2" w:rsidRDefault="00AC43E2" w:rsidP="00AC43E2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167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2126"/>
        <w:gridCol w:w="1276"/>
        <w:gridCol w:w="1843"/>
        <w:gridCol w:w="1843"/>
      </w:tblGrid>
      <w:tr w:rsidR="00AC43E2" w14:paraId="7E400863" w14:textId="77777777" w:rsidTr="00812446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7A5FA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B5453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2C3E5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61869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765FF2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>
              <w:rPr>
                <w:rFonts w:ascii="Arial" w:hAnsi="Arial" w:cs="Arial"/>
                <w:sz w:val="20"/>
              </w:rPr>
              <w:t>wykonania dokumentacji geologiczno-inżynieryjnej</w:t>
            </w:r>
            <w:r w:rsidRPr="003A1E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4BAD30" w14:textId="77777777" w:rsidR="00AC43E2" w:rsidRDefault="00AC43E2" w:rsidP="00812446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AC43E2" w14:paraId="100B8FCD" w14:textId="77777777" w:rsidTr="00812446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8ECB3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1672D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41748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21578F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28D8FA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18A200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19715F08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6EFC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E68646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BA054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68F9BE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1A10D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CC3DF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AC43E2" w14:paraId="2E676553" w14:textId="77777777" w:rsidTr="00812446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781E3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E9BFD" w14:textId="77777777" w:rsidR="00AC43E2" w:rsidRDefault="00AC43E2" w:rsidP="00812446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52E711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774CD2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CADF5E" w14:textId="77777777" w:rsidR="00AC43E2" w:rsidRPr="003A1E77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E7F324" w14:textId="77777777" w:rsidR="00AC43E2" w:rsidRDefault="00AC43E2" w:rsidP="00812446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5004F5DA" w14:textId="77777777" w:rsidR="0059411E" w:rsidRPr="005B0CD9" w:rsidRDefault="0059411E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320A6519" w:rsidR="0076431C" w:rsidRPr="00EC5C5E" w:rsidRDefault="0076431C" w:rsidP="00CB2509">
      <w:pPr>
        <w:pStyle w:val="Akapitzlist"/>
        <w:numPr>
          <w:ilvl w:val="0"/>
          <w:numId w:val="3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Akceptuję wzór umowy;</w:t>
      </w:r>
    </w:p>
    <w:p w14:paraId="477FB9B5" w14:textId="77777777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0BA999E0" w:rsidR="00785C9B" w:rsidRPr="00785C9B" w:rsidRDefault="00785C9B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64C11" w:rsidRPr="00F3172A">
        <w:rPr>
          <w:rFonts w:ascii="Arial" w:hAnsi="Arial" w:cs="Arial"/>
          <w:b/>
          <w:bCs/>
          <w:sz w:val="24"/>
          <w:szCs w:val="24"/>
        </w:rPr>
        <w:t xml:space="preserve">(tj. podmiotu udzielającego Gwarancję np. bank, towarzystwo ubezpieczeniowe) </w:t>
      </w:r>
      <w:r w:rsidR="00C64C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CB2509">
      <w:pPr>
        <w:pStyle w:val="Akapitzlist"/>
        <w:numPr>
          <w:ilvl w:val="0"/>
          <w:numId w:val="6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5CF98A6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02EC338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 xml:space="preserve">” </w:t>
      </w:r>
      <w:r w:rsidR="00AC43E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CB250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7FB4C53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16A49208" w:rsidR="00F45FA8" w:rsidRPr="004C3110" w:rsidRDefault="00F45FA8" w:rsidP="004C311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35290E">
        <w:rPr>
          <w:rFonts w:ascii="Arial" w:hAnsi="Arial" w:cs="Arial"/>
          <w:sz w:val="20"/>
        </w:rPr>
        <w:t>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289BC3EE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</w:t>
      </w:r>
      <w:r w:rsidR="00F03479">
        <w:rPr>
          <w:rFonts w:ascii="Arial" w:hAnsi="Arial" w:cs="Arial"/>
          <w:b/>
          <w:sz w:val="28"/>
        </w:rPr>
        <w:t>usług</w:t>
      </w:r>
      <w:r>
        <w:rPr>
          <w:rFonts w:ascii="Arial" w:hAnsi="Arial" w:cs="Arial"/>
          <w:b/>
          <w:sz w:val="28"/>
        </w:rPr>
        <w:t xml:space="preserve">, </w:t>
      </w:r>
    </w:p>
    <w:p w14:paraId="7FD56263" w14:textId="7D70F1AF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F03479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AC43E2" w:rsidRPr="001D486B">
        <w:rPr>
          <w:rFonts w:ascii="Arial" w:hAnsi="Arial" w:cs="Arial"/>
          <w:b/>
          <w:i/>
          <w:iCs/>
          <w:sz w:val="24"/>
          <w:szCs w:val="24"/>
        </w:rPr>
        <w:t>„Stabilizacja osuwisk wraz z odbudową dróg w Nowym Sączu - opracowanie dokumentacji geologiczno-inżynierskiej</w:t>
      </w:r>
      <w:r w:rsidR="00AC43E2" w:rsidRPr="001D486B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8F04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0076922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4C3110">
        <w:rPr>
          <w:rFonts w:ascii="Arial" w:hAnsi="Arial" w:cs="Arial"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36A29660" w14:textId="77777777" w:rsidR="004C3110" w:rsidRDefault="004C3110" w:rsidP="00785C9B">
      <w:pPr>
        <w:jc w:val="right"/>
        <w:rPr>
          <w:rFonts w:ascii="Arial" w:hAnsi="Arial" w:cs="Arial"/>
          <w:sz w:val="24"/>
        </w:rPr>
      </w:pPr>
    </w:p>
    <w:p w14:paraId="4C601708" w14:textId="4282FFF8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0C549CCC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CB250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4D057DF" w14:textId="77777777" w:rsidR="00B25D6E" w:rsidRDefault="00B25D6E" w:rsidP="001B6D09">
      <w:pPr>
        <w:jc w:val="right"/>
        <w:rPr>
          <w:rFonts w:ascii="Arial" w:hAnsi="Arial" w:cs="Arial"/>
          <w:sz w:val="24"/>
        </w:rPr>
      </w:pPr>
    </w:p>
    <w:p w14:paraId="5A4001DE" w14:textId="103ED078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15650E91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4C3110">
        <w:rPr>
          <w:rFonts w:ascii="Arial" w:hAnsi="Arial" w:cs="Arial"/>
          <w:sz w:val="24"/>
          <w:szCs w:val="24"/>
        </w:rPr>
        <w:t>„</w:t>
      </w:r>
      <w:r w:rsidR="004C3110" w:rsidRPr="001D486B">
        <w:rPr>
          <w:rFonts w:ascii="Arial" w:hAnsi="Arial" w:cs="Arial"/>
          <w:b/>
          <w:i/>
          <w:iCs/>
          <w:sz w:val="24"/>
          <w:szCs w:val="24"/>
        </w:rPr>
        <w:t>Stabilizacja osuwisk wraz z odbudową dróg w Nowym Sączu - opracowanie dokumentacji geologiczno-inżynierskiej</w:t>
      </w:r>
      <w:r w:rsidR="004C3110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79002BFD" w:rsidR="008318AA" w:rsidRPr="004C3110" w:rsidRDefault="001B6D09" w:rsidP="004C311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54FA7B0" w14:textId="77777777" w:rsidR="004C3110" w:rsidRDefault="004C3110" w:rsidP="008318AA">
      <w:pPr>
        <w:jc w:val="right"/>
        <w:rPr>
          <w:rFonts w:ascii="Arial" w:hAnsi="Arial" w:cs="Arial"/>
        </w:rPr>
      </w:pPr>
    </w:p>
    <w:p w14:paraId="30CED446" w14:textId="77777777" w:rsidR="004C3110" w:rsidRDefault="004C3110" w:rsidP="008318AA">
      <w:pPr>
        <w:jc w:val="right"/>
        <w:rPr>
          <w:rFonts w:ascii="Arial" w:hAnsi="Arial" w:cs="Arial"/>
        </w:rPr>
      </w:pPr>
    </w:p>
    <w:p w14:paraId="5EC741AD" w14:textId="6072E21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7CE90D38" w:rsidR="006E25C8" w:rsidRPr="00242A80" w:rsidRDefault="00EA6CD9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</w:t>
            </w:r>
            <w:r w:rsidR="002872F2" w:rsidRPr="001D486B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Stabilizacja osuwisk wraz z odbudową dróg w Nowym Sączu - opracowanie dokumentacji geologiczno-inżynierskiej</w:t>
            </w:r>
            <w:r w:rsidRPr="00F03479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546" w14:textId="77777777" w:rsidR="00D73185" w:rsidRDefault="00D73185" w:rsidP="002168A7">
      <w:pPr>
        <w:spacing w:after="0" w:line="240" w:lineRule="auto"/>
      </w:pPr>
      <w:r>
        <w:separator/>
      </w:r>
    </w:p>
  </w:endnote>
  <w:endnote w:type="continuationSeparator" w:id="0">
    <w:p w14:paraId="255CA23C" w14:textId="77777777" w:rsidR="00D73185" w:rsidRDefault="00D73185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B573E5" w:rsidRPr="00E11FDB" w:rsidRDefault="00B573E5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B573E5" w:rsidRDefault="00B5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EA66" w14:textId="77777777" w:rsidR="00D73185" w:rsidRDefault="00D73185" w:rsidP="002168A7">
      <w:pPr>
        <w:spacing w:after="0" w:line="240" w:lineRule="auto"/>
      </w:pPr>
      <w:r>
        <w:separator/>
      </w:r>
    </w:p>
  </w:footnote>
  <w:footnote w:type="continuationSeparator" w:id="0">
    <w:p w14:paraId="68CDE82D" w14:textId="77777777" w:rsidR="00D73185" w:rsidRDefault="00D73185" w:rsidP="002168A7">
      <w:pPr>
        <w:spacing w:after="0" w:line="240" w:lineRule="auto"/>
      </w:pPr>
      <w:r>
        <w:continuationSeparator/>
      </w:r>
    </w:p>
  </w:footnote>
  <w:footnote w:id="1">
    <w:p w14:paraId="53D546D9" w14:textId="77777777" w:rsidR="00B573E5" w:rsidRDefault="00B573E5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B573E5" w:rsidRPr="00A0288A" w:rsidRDefault="00B573E5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B573E5" w:rsidRDefault="00B573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3625956A" w:rsidR="00B573E5" w:rsidRPr="001D05A5" w:rsidRDefault="00D15249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„Stabilizacja osuwisk wraz z odbudową dróg w Nowym Sączu– opracowanie dokumentacji geologiczno-inżynierskiej”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5396F9FC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D152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5E6E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3625956A" w:rsidR="00B573E5" w:rsidRPr="001D05A5" w:rsidRDefault="00D15249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„Stabilizacja osuwisk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wraz z odbudową dróg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w Nowym Sączu– opracowanie dokumentacji geologiczno-inżynierskiej”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5396F9FC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D15249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5E6E1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39DABFE6"/>
    <w:lvl w:ilvl="0">
      <w:start w:val="2"/>
      <w:numFmt w:val="decimal"/>
      <w:lvlText w:val="%1."/>
      <w:lvlJc w:val="left"/>
      <w:pPr>
        <w:tabs>
          <w:tab w:val="num" w:pos="708"/>
        </w:tabs>
        <w:ind w:left="726" w:hanging="360"/>
      </w:pPr>
      <w:rPr>
        <w:rFonts w:ascii="Arial" w:hAnsi="Arial"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708"/>
        </w:tabs>
        <w:ind w:left="1446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6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6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6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6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6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6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6" w:hanging="180"/>
      </w:pPr>
      <w:rPr>
        <w:rFonts w:ascii="Arial" w:hAnsi="Arial" w:cs="Times New Roman" w:hint="default"/>
      </w:rPr>
    </w:lvl>
  </w:abstractNum>
  <w:abstractNum w:abstractNumId="1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2" w15:restartNumberingAfterBreak="0">
    <w:nsid w:val="0000000E"/>
    <w:multiLevelType w:val="multilevel"/>
    <w:tmpl w:val="4A8C5DE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i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3" w15:restartNumberingAfterBreak="0">
    <w:nsid w:val="00000012"/>
    <w:multiLevelType w:val="multilevel"/>
    <w:tmpl w:val="13CE0B1E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3"/>
    <w:multiLevelType w:val="multilevel"/>
    <w:tmpl w:val="A56CBD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0000001E"/>
    <w:multiLevelType w:val="multilevel"/>
    <w:tmpl w:val="2F0E71CC"/>
    <w:name w:val="WW8Num32"/>
    <w:lvl w:ilvl="0">
      <w:start w:val="1"/>
      <w:numFmt w:val="decimal"/>
      <w:lvlText w:val="%1."/>
      <w:lvlJc w:val="left"/>
      <w:pPr>
        <w:tabs>
          <w:tab w:val="num" w:pos="-852"/>
        </w:tabs>
        <w:ind w:left="-492" w:hanging="360"/>
      </w:pPr>
      <w:rPr>
        <w:rFonts w:ascii="Arial" w:eastAsiaTheme="minorHAns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852"/>
        </w:tabs>
        <w:ind w:left="58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308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  <w:rPr>
        <w:rFonts w:ascii="Courier New" w:hAnsi="Courier New" w:cs="Courier New" w:hint="default"/>
      </w:rPr>
    </w:lvl>
  </w:abstractNum>
  <w:abstractNum w:abstractNumId="7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49E8AD3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DD78CE4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3417EA3"/>
    <w:multiLevelType w:val="hybridMultilevel"/>
    <w:tmpl w:val="290E44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40D170F"/>
    <w:multiLevelType w:val="hybridMultilevel"/>
    <w:tmpl w:val="7AC66354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B4182B"/>
    <w:multiLevelType w:val="hybridMultilevel"/>
    <w:tmpl w:val="DCCCF96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2103418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8558B"/>
    <w:multiLevelType w:val="hybridMultilevel"/>
    <w:tmpl w:val="C2746812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87608F"/>
    <w:multiLevelType w:val="hybridMultilevel"/>
    <w:tmpl w:val="B9FA2C6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300628F"/>
    <w:multiLevelType w:val="hybridMultilevel"/>
    <w:tmpl w:val="163C403E"/>
    <w:lvl w:ilvl="0" w:tplc="1EB4379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7A265B"/>
    <w:multiLevelType w:val="multilevel"/>
    <w:tmpl w:val="A5D8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41" w15:restartNumberingAfterBreak="0">
    <w:nsid w:val="2E757791"/>
    <w:multiLevelType w:val="hybridMultilevel"/>
    <w:tmpl w:val="CD609B7E"/>
    <w:lvl w:ilvl="0" w:tplc="B1FA614A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AB19F7"/>
    <w:multiLevelType w:val="hybridMultilevel"/>
    <w:tmpl w:val="9C587C42"/>
    <w:lvl w:ilvl="0" w:tplc="D0BC522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B635DC"/>
    <w:multiLevelType w:val="hybridMultilevel"/>
    <w:tmpl w:val="183AA7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833493B"/>
    <w:multiLevelType w:val="hybridMultilevel"/>
    <w:tmpl w:val="DE3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B52ABA"/>
    <w:multiLevelType w:val="hybridMultilevel"/>
    <w:tmpl w:val="B3EE23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70C598A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1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977AEC"/>
    <w:multiLevelType w:val="hybridMultilevel"/>
    <w:tmpl w:val="2B18A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F796D"/>
    <w:multiLevelType w:val="hybridMultilevel"/>
    <w:tmpl w:val="49AA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B0FE9"/>
    <w:multiLevelType w:val="hybridMultilevel"/>
    <w:tmpl w:val="9F4CA552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456F9D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7F747B"/>
    <w:multiLevelType w:val="hybridMultilevel"/>
    <w:tmpl w:val="EBA6B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70772B"/>
    <w:multiLevelType w:val="hybridMultilevel"/>
    <w:tmpl w:val="0284DFA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781484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2C4745"/>
    <w:multiLevelType w:val="hybridMultilevel"/>
    <w:tmpl w:val="21D8A190"/>
    <w:lvl w:ilvl="0" w:tplc="E13A23E0">
      <w:start w:val="9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1" w15:restartNumberingAfterBreak="0">
    <w:nsid w:val="7726483F"/>
    <w:multiLevelType w:val="hybridMultilevel"/>
    <w:tmpl w:val="D28CE6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916200E"/>
    <w:multiLevelType w:val="hybridMultilevel"/>
    <w:tmpl w:val="A5982D18"/>
    <w:lvl w:ilvl="0" w:tplc="518A71FC">
      <w:start w:val="1"/>
      <w:numFmt w:val="lowerLetter"/>
      <w:lvlText w:val="%1)"/>
      <w:lvlJc w:val="left"/>
      <w:pPr>
        <w:ind w:left="7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3" w15:restartNumberingAfterBreak="0">
    <w:nsid w:val="7CD30332"/>
    <w:multiLevelType w:val="hybridMultilevel"/>
    <w:tmpl w:val="840AF22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7009CD"/>
    <w:multiLevelType w:val="hybridMultilevel"/>
    <w:tmpl w:val="0284DFA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32"/>
  </w:num>
  <w:num w:numId="4">
    <w:abstractNumId w:val="15"/>
  </w:num>
  <w:num w:numId="5">
    <w:abstractNumId w:val="62"/>
  </w:num>
  <w:num w:numId="6">
    <w:abstractNumId w:val="67"/>
  </w:num>
  <w:num w:numId="7">
    <w:abstractNumId w:val="54"/>
  </w:num>
  <w:num w:numId="8">
    <w:abstractNumId w:val="27"/>
  </w:num>
  <w:num w:numId="9">
    <w:abstractNumId w:val="49"/>
  </w:num>
  <w:num w:numId="10">
    <w:abstractNumId w:val="16"/>
  </w:num>
  <w:num w:numId="11">
    <w:abstractNumId w:val="31"/>
  </w:num>
  <w:num w:numId="12">
    <w:abstractNumId w:val="61"/>
  </w:num>
  <w:num w:numId="13">
    <w:abstractNumId w:val="21"/>
  </w:num>
  <w:num w:numId="14">
    <w:abstractNumId w:val="28"/>
  </w:num>
  <w:num w:numId="15">
    <w:abstractNumId w:val="45"/>
  </w:num>
  <w:num w:numId="16">
    <w:abstractNumId w:val="39"/>
  </w:num>
  <w:num w:numId="17">
    <w:abstractNumId w:val="42"/>
  </w:num>
  <w:num w:numId="18">
    <w:abstractNumId w:val="37"/>
  </w:num>
  <w:num w:numId="19">
    <w:abstractNumId w:val="17"/>
  </w:num>
  <w:num w:numId="20">
    <w:abstractNumId w:val="14"/>
  </w:num>
  <w:num w:numId="21">
    <w:abstractNumId w:val="52"/>
  </w:num>
  <w:num w:numId="22">
    <w:abstractNumId w:val="30"/>
  </w:num>
  <w:num w:numId="23">
    <w:abstractNumId w:val="56"/>
  </w:num>
  <w:num w:numId="24">
    <w:abstractNumId w:val="35"/>
  </w:num>
  <w:num w:numId="25">
    <w:abstractNumId w:val="23"/>
  </w:num>
  <w:num w:numId="26">
    <w:abstractNumId w:val="68"/>
  </w:num>
  <w:num w:numId="27">
    <w:abstractNumId w:val="74"/>
  </w:num>
  <w:num w:numId="28">
    <w:abstractNumId w:val="29"/>
  </w:num>
  <w:num w:numId="29">
    <w:abstractNumId w:val="19"/>
  </w:num>
  <w:num w:numId="30">
    <w:abstractNumId w:val="33"/>
  </w:num>
  <w:num w:numId="31">
    <w:abstractNumId w:val="64"/>
  </w:num>
  <w:num w:numId="32">
    <w:abstractNumId w:val="25"/>
  </w:num>
  <w:num w:numId="33">
    <w:abstractNumId w:val="38"/>
  </w:num>
  <w:num w:numId="34">
    <w:abstractNumId w:val="24"/>
  </w:num>
  <w:num w:numId="35">
    <w:abstractNumId w:val="71"/>
  </w:num>
  <w:num w:numId="36">
    <w:abstractNumId w:val="0"/>
  </w:num>
  <w:num w:numId="37">
    <w:abstractNumId w:val="60"/>
  </w:num>
  <w:num w:numId="38">
    <w:abstractNumId w:val="59"/>
  </w:num>
  <w:num w:numId="39">
    <w:abstractNumId w:val="41"/>
  </w:num>
  <w:num w:numId="40">
    <w:abstractNumId w:val="63"/>
  </w:num>
  <w:num w:numId="41">
    <w:abstractNumId w:val="6"/>
  </w:num>
  <w:num w:numId="42">
    <w:abstractNumId w:val="58"/>
  </w:num>
  <w:num w:numId="43">
    <w:abstractNumId w:val="36"/>
  </w:num>
  <w:num w:numId="44">
    <w:abstractNumId w:val="55"/>
  </w:num>
  <w:num w:numId="45">
    <w:abstractNumId w:val="11"/>
  </w:num>
  <w:num w:numId="46">
    <w:abstractNumId w:val="43"/>
  </w:num>
  <w:num w:numId="47">
    <w:abstractNumId w:val="12"/>
  </w:num>
  <w:num w:numId="48">
    <w:abstractNumId w:val="34"/>
  </w:num>
  <w:num w:numId="49">
    <w:abstractNumId w:val="8"/>
  </w:num>
  <w:num w:numId="50">
    <w:abstractNumId w:val="48"/>
  </w:num>
  <w:num w:numId="51">
    <w:abstractNumId w:val="5"/>
  </w:num>
  <w:num w:numId="52">
    <w:abstractNumId w:val="2"/>
  </w:num>
  <w:num w:numId="53">
    <w:abstractNumId w:val="4"/>
  </w:num>
  <w:num w:numId="54">
    <w:abstractNumId w:val="72"/>
  </w:num>
  <w:num w:numId="55">
    <w:abstractNumId w:val="40"/>
  </w:num>
  <w:num w:numId="56">
    <w:abstractNumId w:val="9"/>
  </w:num>
  <w:num w:numId="57">
    <w:abstractNumId w:val="65"/>
  </w:num>
  <w:num w:numId="58">
    <w:abstractNumId w:val="26"/>
  </w:num>
  <w:num w:numId="59">
    <w:abstractNumId w:val="53"/>
  </w:num>
  <w:num w:numId="60">
    <w:abstractNumId w:val="44"/>
  </w:num>
  <w:num w:numId="61">
    <w:abstractNumId w:val="70"/>
  </w:num>
  <w:num w:numId="62">
    <w:abstractNumId w:val="69"/>
  </w:num>
  <w:num w:numId="63">
    <w:abstractNumId w:val="73"/>
  </w:num>
  <w:num w:numId="64">
    <w:abstractNumId w:val="20"/>
  </w:num>
  <w:num w:numId="65">
    <w:abstractNumId w:val="75"/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50"/>
  </w:num>
  <w:num w:numId="72">
    <w:abstractNumId w:val="1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13E3"/>
    <w:rsid w:val="000337D6"/>
    <w:rsid w:val="00043AEA"/>
    <w:rsid w:val="000561EE"/>
    <w:rsid w:val="0006117D"/>
    <w:rsid w:val="00065B5D"/>
    <w:rsid w:val="00065D50"/>
    <w:rsid w:val="00066524"/>
    <w:rsid w:val="000721DB"/>
    <w:rsid w:val="00076FDD"/>
    <w:rsid w:val="00080022"/>
    <w:rsid w:val="00095409"/>
    <w:rsid w:val="0009660D"/>
    <w:rsid w:val="000A23E1"/>
    <w:rsid w:val="000A4698"/>
    <w:rsid w:val="000B3B63"/>
    <w:rsid w:val="000B6A99"/>
    <w:rsid w:val="000B7E0C"/>
    <w:rsid w:val="000C35BE"/>
    <w:rsid w:val="000C3C63"/>
    <w:rsid w:val="000D4EB4"/>
    <w:rsid w:val="000D53D5"/>
    <w:rsid w:val="000D68A2"/>
    <w:rsid w:val="000E021D"/>
    <w:rsid w:val="000E5F19"/>
    <w:rsid w:val="000E7220"/>
    <w:rsid w:val="000F6418"/>
    <w:rsid w:val="001018DD"/>
    <w:rsid w:val="00102969"/>
    <w:rsid w:val="00104C85"/>
    <w:rsid w:val="00115331"/>
    <w:rsid w:val="00117936"/>
    <w:rsid w:val="00123713"/>
    <w:rsid w:val="00126802"/>
    <w:rsid w:val="001325DC"/>
    <w:rsid w:val="001377AC"/>
    <w:rsid w:val="00137CFC"/>
    <w:rsid w:val="0014771C"/>
    <w:rsid w:val="00164A03"/>
    <w:rsid w:val="001748F8"/>
    <w:rsid w:val="00176403"/>
    <w:rsid w:val="00193124"/>
    <w:rsid w:val="00193F39"/>
    <w:rsid w:val="001A1962"/>
    <w:rsid w:val="001A3083"/>
    <w:rsid w:val="001A6206"/>
    <w:rsid w:val="001B1497"/>
    <w:rsid w:val="001B3FA2"/>
    <w:rsid w:val="001B635D"/>
    <w:rsid w:val="001B6D09"/>
    <w:rsid w:val="001B7C0E"/>
    <w:rsid w:val="001C2EF8"/>
    <w:rsid w:val="001C5B77"/>
    <w:rsid w:val="001D05A5"/>
    <w:rsid w:val="001D39F5"/>
    <w:rsid w:val="001D486B"/>
    <w:rsid w:val="001E0F79"/>
    <w:rsid w:val="001E30E8"/>
    <w:rsid w:val="001E4244"/>
    <w:rsid w:val="001E76AA"/>
    <w:rsid w:val="001E78A8"/>
    <w:rsid w:val="001F0C81"/>
    <w:rsid w:val="001F55D0"/>
    <w:rsid w:val="001F794F"/>
    <w:rsid w:val="00202EC1"/>
    <w:rsid w:val="00212FA2"/>
    <w:rsid w:val="00213176"/>
    <w:rsid w:val="00215129"/>
    <w:rsid w:val="002168A7"/>
    <w:rsid w:val="002233FC"/>
    <w:rsid w:val="00225F6D"/>
    <w:rsid w:val="00230283"/>
    <w:rsid w:val="00231382"/>
    <w:rsid w:val="002377FF"/>
    <w:rsid w:val="00242A80"/>
    <w:rsid w:val="00245448"/>
    <w:rsid w:val="00250654"/>
    <w:rsid w:val="00250C7C"/>
    <w:rsid w:val="00252DFA"/>
    <w:rsid w:val="00255480"/>
    <w:rsid w:val="00260C4F"/>
    <w:rsid w:val="0026282E"/>
    <w:rsid w:val="00266B37"/>
    <w:rsid w:val="002872F2"/>
    <w:rsid w:val="0029566C"/>
    <w:rsid w:val="002A049C"/>
    <w:rsid w:val="002A4659"/>
    <w:rsid w:val="002B694D"/>
    <w:rsid w:val="002C149B"/>
    <w:rsid w:val="002C39B5"/>
    <w:rsid w:val="002D39C1"/>
    <w:rsid w:val="002E2D12"/>
    <w:rsid w:val="002E3967"/>
    <w:rsid w:val="002F5EEB"/>
    <w:rsid w:val="0030065E"/>
    <w:rsid w:val="003101B3"/>
    <w:rsid w:val="003110D9"/>
    <w:rsid w:val="00313E60"/>
    <w:rsid w:val="00323975"/>
    <w:rsid w:val="00345864"/>
    <w:rsid w:val="0034677F"/>
    <w:rsid w:val="00350D58"/>
    <w:rsid w:val="00350DA5"/>
    <w:rsid w:val="0035290E"/>
    <w:rsid w:val="00353274"/>
    <w:rsid w:val="003614D1"/>
    <w:rsid w:val="00361F8A"/>
    <w:rsid w:val="00367A6B"/>
    <w:rsid w:val="0039140B"/>
    <w:rsid w:val="0039391C"/>
    <w:rsid w:val="003B4FE0"/>
    <w:rsid w:val="003C3C9A"/>
    <w:rsid w:val="003D5658"/>
    <w:rsid w:val="003D5686"/>
    <w:rsid w:val="003E1D6A"/>
    <w:rsid w:val="003E1D7B"/>
    <w:rsid w:val="003F1548"/>
    <w:rsid w:val="003F71E3"/>
    <w:rsid w:val="00400AFD"/>
    <w:rsid w:val="00410AF8"/>
    <w:rsid w:val="00410FD3"/>
    <w:rsid w:val="0041586F"/>
    <w:rsid w:val="00416ED1"/>
    <w:rsid w:val="00435487"/>
    <w:rsid w:val="004426EF"/>
    <w:rsid w:val="00444FA7"/>
    <w:rsid w:val="0044637D"/>
    <w:rsid w:val="00453D59"/>
    <w:rsid w:val="0045555E"/>
    <w:rsid w:val="00457BD0"/>
    <w:rsid w:val="004603F6"/>
    <w:rsid w:val="004638AB"/>
    <w:rsid w:val="00465125"/>
    <w:rsid w:val="004A1BBD"/>
    <w:rsid w:val="004A67F6"/>
    <w:rsid w:val="004A6EFC"/>
    <w:rsid w:val="004B7EC3"/>
    <w:rsid w:val="004C3110"/>
    <w:rsid w:val="004C3CF7"/>
    <w:rsid w:val="004F0F9D"/>
    <w:rsid w:val="004F3D73"/>
    <w:rsid w:val="0052335C"/>
    <w:rsid w:val="00525CBE"/>
    <w:rsid w:val="0054588A"/>
    <w:rsid w:val="00562EB0"/>
    <w:rsid w:val="005667E8"/>
    <w:rsid w:val="005675D3"/>
    <w:rsid w:val="00572921"/>
    <w:rsid w:val="00573462"/>
    <w:rsid w:val="00576059"/>
    <w:rsid w:val="00593270"/>
    <w:rsid w:val="00593B8A"/>
    <w:rsid w:val="0059411E"/>
    <w:rsid w:val="005A5897"/>
    <w:rsid w:val="005A7B51"/>
    <w:rsid w:val="005B0CD9"/>
    <w:rsid w:val="005B106D"/>
    <w:rsid w:val="005B206A"/>
    <w:rsid w:val="005B2216"/>
    <w:rsid w:val="005B28A2"/>
    <w:rsid w:val="005B62C8"/>
    <w:rsid w:val="005B7E63"/>
    <w:rsid w:val="005C10AF"/>
    <w:rsid w:val="005C3199"/>
    <w:rsid w:val="005C50AE"/>
    <w:rsid w:val="005C5AC5"/>
    <w:rsid w:val="005C7BB8"/>
    <w:rsid w:val="005D1579"/>
    <w:rsid w:val="005D52B5"/>
    <w:rsid w:val="005D73B7"/>
    <w:rsid w:val="005E11BB"/>
    <w:rsid w:val="005E485C"/>
    <w:rsid w:val="005E5DE3"/>
    <w:rsid w:val="005E6E1C"/>
    <w:rsid w:val="005F194B"/>
    <w:rsid w:val="00600DEE"/>
    <w:rsid w:val="006268D9"/>
    <w:rsid w:val="00627094"/>
    <w:rsid w:val="00634F42"/>
    <w:rsid w:val="00635138"/>
    <w:rsid w:val="0065103A"/>
    <w:rsid w:val="00661CC2"/>
    <w:rsid w:val="00661F6D"/>
    <w:rsid w:val="00683A16"/>
    <w:rsid w:val="006849F7"/>
    <w:rsid w:val="0069526E"/>
    <w:rsid w:val="006961DF"/>
    <w:rsid w:val="006962E4"/>
    <w:rsid w:val="006A3DFE"/>
    <w:rsid w:val="006A66C4"/>
    <w:rsid w:val="006B2657"/>
    <w:rsid w:val="006B5840"/>
    <w:rsid w:val="006C5149"/>
    <w:rsid w:val="006E13FE"/>
    <w:rsid w:val="006E25C8"/>
    <w:rsid w:val="00702EEF"/>
    <w:rsid w:val="0071332E"/>
    <w:rsid w:val="00716572"/>
    <w:rsid w:val="00717843"/>
    <w:rsid w:val="007435EF"/>
    <w:rsid w:val="00750AAE"/>
    <w:rsid w:val="00760CD3"/>
    <w:rsid w:val="00760D73"/>
    <w:rsid w:val="0076197A"/>
    <w:rsid w:val="0076431C"/>
    <w:rsid w:val="007646C7"/>
    <w:rsid w:val="007701C9"/>
    <w:rsid w:val="00770DB3"/>
    <w:rsid w:val="00771DE0"/>
    <w:rsid w:val="007762D4"/>
    <w:rsid w:val="0077665E"/>
    <w:rsid w:val="00781088"/>
    <w:rsid w:val="00785C9B"/>
    <w:rsid w:val="0078754E"/>
    <w:rsid w:val="007917B6"/>
    <w:rsid w:val="00792078"/>
    <w:rsid w:val="00793A8D"/>
    <w:rsid w:val="00793CF7"/>
    <w:rsid w:val="007A00E6"/>
    <w:rsid w:val="007A37C9"/>
    <w:rsid w:val="007B2370"/>
    <w:rsid w:val="007D4497"/>
    <w:rsid w:val="007D6835"/>
    <w:rsid w:val="007E43F6"/>
    <w:rsid w:val="007E57CD"/>
    <w:rsid w:val="007E5C50"/>
    <w:rsid w:val="007E6D09"/>
    <w:rsid w:val="007F725D"/>
    <w:rsid w:val="00803DD7"/>
    <w:rsid w:val="0080407F"/>
    <w:rsid w:val="0081130D"/>
    <w:rsid w:val="00813B6C"/>
    <w:rsid w:val="00813BEB"/>
    <w:rsid w:val="00813FAF"/>
    <w:rsid w:val="00820237"/>
    <w:rsid w:val="008318AA"/>
    <w:rsid w:val="00856246"/>
    <w:rsid w:val="00863B5A"/>
    <w:rsid w:val="0086584E"/>
    <w:rsid w:val="00867998"/>
    <w:rsid w:val="00870584"/>
    <w:rsid w:val="00873E19"/>
    <w:rsid w:val="008814A9"/>
    <w:rsid w:val="00884DBE"/>
    <w:rsid w:val="008857B2"/>
    <w:rsid w:val="008861C2"/>
    <w:rsid w:val="00887D98"/>
    <w:rsid w:val="00887E09"/>
    <w:rsid w:val="00892585"/>
    <w:rsid w:val="00892608"/>
    <w:rsid w:val="00897979"/>
    <w:rsid w:val="008A355F"/>
    <w:rsid w:val="008A3FFC"/>
    <w:rsid w:val="008A79D3"/>
    <w:rsid w:val="008D3D98"/>
    <w:rsid w:val="008E7D92"/>
    <w:rsid w:val="008F1AE4"/>
    <w:rsid w:val="008F5EC9"/>
    <w:rsid w:val="008F79B1"/>
    <w:rsid w:val="0090174B"/>
    <w:rsid w:val="0091238E"/>
    <w:rsid w:val="009147AC"/>
    <w:rsid w:val="00917334"/>
    <w:rsid w:val="00922CFB"/>
    <w:rsid w:val="009329C3"/>
    <w:rsid w:val="00934696"/>
    <w:rsid w:val="009377DC"/>
    <w:rsid w:val="009420E8"/>
    <w:rsid w:val="009451AF"/>
    <w:rsid w:val="0096204A"/>
    <w:rsid w:val="00972473"/>
    <w:rsid w:val="00981A4A"/>
    <w:rsid w:val="009846DA"/>
    <w:rsid w:val="009A2F8E"/>
    <w:rsid w:val="009A4236"/>
    <w:rsid w:val="009A53CA"/>
    <w:rsid w:val="009A657D"/>
    <w:rsid w:val="009A6EB2"/>
    <w:rsid w:val="009A7DAF"/>
    <w:rsid w:val="009B0B40"/>
    <w:rsid w:val="009C0E59"/>
    <w:rsid w:val="009C298A"/>
    <w:rsid w:val="009C4080"/>
    <w:rsid w:val="009C4888"/>
    <w:rsid w:val="009D031E"/>
    <w:rsid w:val="009D3CB0"/>
    <w:rsid w:val="009D4939"/>
    <w:rsid w:val="009E5A14"/>
    <w:rsid w:val="009F12CC"/>
    <w:rsid w:val="009F27F4"/>
    <w:rsid w:val="009F4127"/>
    <w:rsid w:val="00A11C24"/>
    <w:rsid w:val="00A13A04"/>
    <w:rsid w:val="00A16BFB"/>
    <w:rsid w:val="00A25C97"/>
    <w:rsid w:val="00A273A9"/>
    <w:rsid w:val="00A40A62"/>
    <w:rsid w:val="00A51233"/>
    <w:rsid w:val="00A51695"/>
    <w:rsid w:val="00A61FE0"/>
    <w:rsid w:val="00A670E2"/>
    <w:rsid w:val="00A7026C"/>
    <w:rsid w:val="00A72F22"/>
    <w:rsid w:val="00A748DF"/>
    <w:rsid w:val="00A74FE5"/>
    <w:rsid w:val="00A75F06"/>
    <w:rsid w:val="00A77726"/>
    <w:rsid w:val="00A90075"/>
    <w:rsid w:val="00A93D38"/>
    <w:rsid w:val="00A966B9"/>
    <w:rsid w:val="00A9685E"/>
    <w:rsid w:val="00A97E47"/>
    <w:rsid w:val="00AA01F5"/>
    <w:rsid w:val="00AA27DC"/>
    <w:rsid w:val="00AA4D99"/>
    <w:rsid w:val="00AA69B6"/>
    <w:rsid w:val="00AB4599"/>
    <w:rsid w:val="00AC1E43"/>
    <w:rsid w:val="00AC43E2"/>
    <w:rsid w:val="00AD432E"/>
    <w:rsid w:val="00AD4410"/>
    <w:rsid w:val="00AE1443"/>
    <w:rsid w:val="00AE7DFE"/>
    <w:rsid w:val="00AF42B1"/>
    <w:rsid w:val="00AF5719"/>
    <w:rsid w:val="00AF64F4"/>
    <w:rsid w:val="00B02C73"/>
    <w:rsid w:val="00B10417"/>
    <w:rsid w:val="00B1573F"/>
    <w:rsid w:val="00B25CA9"/>
    <w:rsid w:val="00B25D6E"/>
    <w:rsid w:val="00B465DE"/>
    <w:rsid w:val="00B47B5A"/>
    <w:rsid w:val="00B51DD2"/>
    <w:rsid w:val="00B51DF8"/>
    <w:rsid w:val="00B532DC"/>
    <w:rsid w:val="00B56120"/>
    <w:rsid w:val="00B573E5"/>
    <w:rsid w:val="00B64526"/>
    <w:rsid w:val="00B709E2"/>
    <w:rsid w:val="00B70EF6"/>
    <w:rsid w:val="00B72E78"/>
    <w:rsid w:val="00B80D74"/>
    <w:rsid w:val="00B87538"/>
    <w:rsid w:val="00B90BF4"/>
    <w:rsid w:val="00B93F3C"/>
    <w:rsid w:val="00BA29CF"/>
    <w:rsid w:val="00BA591C"/>
    <w:rsid w:val="00BA6845"/>
    <w:rsid w:val="00BC2F6E"/>
    <w:rsid w:val="00BC75D1"/>
    <w:rsid w:val="00BE65D3"/>
    <w:rsid w:val="00BF1C7D"/>
    <w:rsid w:val="00BF5ADA"/>
    <w:rsid w:val="00C16FB1"/>
    <w:rsid w:val="00C212B6"/>
    <w:rsid w:val="00C36A42"/>
    <w:rsid w:val="00C5287E"/>
    <w:rsid w:val="00C57B03"/>
    <w:rsid w:val="00C63729"/>
    <w:rsid w:val="00C64C11"/>
    <w:rsid w:val="00C832BA"/>
    <w:rsid w:val="00C847C7"/>
    <w:rsid w:val="00C87E49"/>
    <w:rsid w:val="00C94064"/>
    <w:rsid w:val="00CA177E"/>
    <w:rsid w:val="00CB198F"/>
    <w:rsid w:val="00CB2509"/>
    <w:rsid w:val="00CB47CE"/>
    <w:rsid w:val="00CC28D8"/>
    <w:rsid w:val="00CC37EE"/>
    <w:rsid w:val="00CC4B10"/>
    <w:rsid w:val="00CC7AFE"/>
    <w:rsid w:val="00CD7844"/>
    <w:rsid w:val="00D06C4A"/>
    <w:rsid w:val="00D15249"/>
    <w:rsid w:val="00D22EB6"/>
    <w:rsid w:val="00D273BE"/>
    <w:rsid w:val="00D30648"/>
    <w:rsid w:val="00D34917"/>
    <w:rsid w:val="00D37DC5"/>
    <w:rsid w:val="00D42D52"/>
    <w:rsid w:val="00D43551"/>
    <w:rsid w:val="00D4419E"/>
    <w:rsid w:val="00D45E24"/>
    <w:rsid w:val="00D4619E"/>
    <w:rsid w:val="00D539F6"/>
    <w:rsid w:val="00D61A57"/>
    <w:rsid w:val="00D62857"/>
    <w:rsid w:val="00D63B3D"/>
    <w:rsid w:val="00D73185"/>
    <w:rsid w:val="00D76771"/>
    <w:rsid w:val="00D8710C"/>
    <w:rsid w:val="00D87614"/>
    <w:rsid w:val="00D9426D"/>
    <w:rsid w:val="00D9630F"/>
    <w:rsid w:val="00DA3918"/>
    <w:rsid w:val="00DB01CE"/>
    <w:rsid w:val="00DB3B33"/>
    <w:rsid w:val="00DB4D9D"/>
    <w:rsid w:val="00DB601F"/>
    <w:rsid w:val="00DC02D1"/>
    <w:rsid w:val="00DC5722"/>
    <w:rsid w:val="00DC6E52"/>
    <w:rsid w:val="00DD1415"/>
    <w:rsid w:val="00DE7CEE"/>
    <w:rsid w:val="00DF1C04"/>
    <w:rsid w:val="00DF681B"/>
    <w:rsid w:val="00E11FDB"/>
    <w:rsid w:val="00E2184E"/>
    <w:rsid w:val="00E32925"/>
    <w:rsid w:val="00E43401"/>
    <w:rsid w:val="00E455AF"/>
    <w:rsid w:val="00E476EF"/>
    <w:rsid w:val="00E50901"/>
    <w:rsid w:val="00E52356"/>
    <w:rsid w:val="00E601B3"/>
    <w:rsid w:val="00E7085C"/>
    <w:rsid w:val="00E76786"/>
    <w:rsid w:val="00E85CB2"/>
    <w:rsid w:val="00EA3494"/>
    <w:rsid w:val="00EA55A1"/>
    <w:rsid w:val="00EA6CD9"/>
    <w:rsid w:val="00EC0E12"/>
    <w:rsid w:val="00EC53E5"/>
    <w:rsid w:val="00EC5C5E"/>
    <w:rsid w:val="00ED7E29"/>
    <w:rsid w:val="00EE21FF"/>
    <w:rsid w:val="00EF2335"/>
    <w:rsid w:val="00F02758"/>
    <w:rsid w:val="00F03463"/>
    <w:rsid w:val="00F03479"/>
    <w:rsid w:val="00F104B4"/>
    <w:rsid w:val="00F14AE1"/>
    <w:rsid w:val="00F23F86"/>
    <w:rsid w:val="00F26C66"/>
    <w:rsid w:val="00F27652"/>
    <w:rsid w:val="00F30A5C"/>
    <w:rsid w:val="00F3406E"/>
    <w:rsid w:val="00F34240"/>
    <w:rsid w:val="00F41050"/>
    <w:rsid w:val="00F45566"/>
    <w:rsid w:val="00F45FA8"/>
    <w:rsid w:val="00F500D7"/>
    <w:rsid w:val="00F62487"/>
    <w:rsid w:val="00F646C7"/>
    <w:rsid w:val="00F6639E"/>
    <w:rsid w:val="00F716AA"/>
    <w:rsid w:val="00FA114D"/>
    <w:rsid w:val="00FB0F7A"/>
    <w:rsid w:val="00FB1181"/>
    <w:rsid w:val="00FB467B"/>
    <w:rsid w:val="00FB5311"/>
    <w:rsid w:val="00FD2255"/>
    <w:rsid w:val="00FD4F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6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character" w:customStyle="1" w:styleId="fontstyle01">
    <w:name w:val="fontstyle01"/>
    <w:basedOn w:val="Domylnaczcionkaakapitu"/>
    <w:rsid w:val="00A51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P-normalny">
    <w:name w:val="TIMP-normalny"/>
    <w:basedOn w:val="Tekstpodstawowywcity"/>
    <w:qFormat/>
    <w:rsid w:val="00A51695"/>
    <w:pPr>
      <w:tabs>
        <w:tab w:val="left" w:pos="1701"/>
      </w:tabs>
      <w:ind w:left="993"/>
      <w:jc w:val="left"/>
    </w:pPr>
    <w:rPr>
      <w:rFonts w:ascii="Arial" w:hAnsi="Arial"/>
      <w:color w:val="333333"/>
      <w:w w:val="103"/>
      <w:sz w:val="21"/>
      <w:lang w:val="pl-PL" w:eastAsia="pl-PL"/>
    </w:rPr>
  </w:style>
  <w:style w:type="paragraph" w:customStyle="1" w:styleId="western">
    <w:name w:val="western"/>
    <w:basedOn w:val="Normalny"/>
    <w:rsid w:val="00A51695"/>
    <w:pPr>
      <w:suppressAutoHyphens/>
      <w:spacing w:before="280" w:after="0" w:line="240" w:lineRule="auto"/>
      <w:ind w:right="23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4619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hgkelc">
    <w:name w:val="hgkelc"/>
    <w:basedOn w:val="Domylnaczcionkaakapitu"/>
    <w:rsid w:val="003B4FE0"/>
  </w:style>
  <w:style w:type="paragraph" w:customStyle="1" w:styleId="Akapitzlist3">
    <w:name w:val="Akapit z listą3"/>
    <w:basedOn w:val="Normalny"/>
    <w:rsid w:val="00095409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EB2"/>
    <w:rPr>
      <w:sz w:val="16"/>
      <w:szCs w:val="16"/>
    </w:rPr>
  </w:style>
  <w:style w:type="character" w:customStyle="1" w:styleId="markedcontent">
    <w:name w:val="markedcontent"/>
    <w:basedOn w:val="Domylnaczcionkaakapitu"/>
    <w:rsid w:val="0065103A"/>
  </w:style>
  <w:style w:type="character" w:customStyle="1" w:styleId="highlight">
    <w:name w:val="highlight"/>
    <w:basedOn w:val="Domylnaczcionkaakapitu"/>
    <w:rsid w:val="0065103A"/>
  </w:style>
  <w:style w:type="character" w:styleId="Pogrubienie">
    <w:name w:val="Strong"/>
    <w:basedOn w:val="Domylnaczcionkaakapitu"/>
    <w:uiPriority w:val="22"/>
    <w:qFormat/>
    <w:rsid w:val="00C87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2021-09-09T13:11:00Z</cp:lastPrinted>
  <dcterms:created xsi:type="dcterms:W3CDTF">2021-09-09T13:15:00Z</dcterms:created>
  <dcterms:modified xsi:type="dcterms:W3CDTF">2021-09-09T13:15:00Z</dcterms:modified>
</cp:coreProperties>
</file>